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2ADF5" w14:textId="77777777" w:rsidR="00B7523F" w:rsidRDefault="00B7523F">
      <w:pPr>
        <w:ind w:leftChars="270" w:left="567"/>
        <w:jc w:val="center"/>
        <w:rPr>
          <w:rFonts w:ascii="HG丸ｺﾞｼｯｸM-PRO" w:eastAsia="HG丸ｺﾞｼｯｸM-PRO" w:hint="eastAsia"/>
          <w:sz w:val="48"/>
        </w:rPr>
      </w:pPr>
      <w:r>
        <w:rPr>
          <w:rFonts w:ascii="HG丸ｺﾞｼｯｸM-PRO" w:eastAsia="HG丸ｺﾞｼｯｸM-PRO" w:hint="eastAsia"/>
          <w:sz w:val="48"/>
        </w:rPr>
        <w:t>関数電卓の統計機能の使い方</w:t>
      </w:r>
    </w:p>
    <w:p w14:paraId="4B5864BF" w14:textId="77777777" w:rsidR="00B7523F" w:rsidRDefault="00B7523F">
      <w:pPr>
        <w:ind w:leftChars="270" w:left="567"/>
        <w:jc w:val="center"/>
        <w:rPr>
          <w:rFonts w:ascii="HG丸ｺﾞｼｯｸM-PRO" w:eastAsia="HG丸ｺﾞｼｯｸM-PRO" w:hint="eastAsia"/>
          <w:sz w:val="32"/>
        </w:rPr>
      </w:pPr>
      <w:r>
        <w:rPr>
          <w:rFonts w:ascii="HG丸ｺﾞｼｯｸM-PRO" w:eastAsia="HG丸ｺﾞｼｯｸM-PRO" w:hint="eastAsia"/>
          <w:sz w:val="32"/>
        </w:rPr>
        <w:t xml:space="preserve">―　</w:t>
      </w:r>
      <w:r w:rsidR="006B7E30">
        <w:rPr>
          <w:rFonts w:ascii="HG丸ｺﾞｼｯｸM-PRO" w:eastAsia="HG丸ｺﾞｼｯｸM-PRO" w:hint="eastAsia"/>
          <w:sz w:val="32"/>
        </w:rPr>
        <w:t>SHARP　EL-K710</w:t>
      </w:r>
      <w:r>
        <w:rPr>
          <w:rFonts w:ascii="HG丸ｺﾞｼｯｸM-PRO" w:eastAsia="HG丸ｺﾞｼｯｸM-PRO" w:hint="eastAsia"/>
          <w:sz w:val="32"/>
        </w:rPr>
        <w:t xml:space="preserve">　編　―</w:t>
      </w:r>
    </w:p>
    <w:p w14:paraId="191DDDF0" w14:textId="77777777" w:rsidR="004717B5" w:rsidRDefault="004717B5" w:rsidP="004717B5">
      <w:pPr>
        <w:jc w:val="center"/>
      </w:pPr>
      <w:r>
        <w:rPr>
          <w:rFonts w:hint="eastAsia"/>
        </w:rPr>
        <w:t>計測標準フォーラム</w:t>
      </w:r>
    </w:p>
    <w:p w14:paraId="29D7FEE7" w14:textId="77777777" w:rsidR="004717B5" w:rsidRDefault="004717B5" w:rsidP="004717B5">
      <w:pPr>
        <w:jc w:val="center"/>
      </w:pPr>
      <w:r>
        <w:rPr>
          <w:rFonts w:hint="eastAsia"/>
        </w:rPr>
        <w:t>計量標準等トレーサビリティ導入に関する調査研究</w:t>
      </w:r>
      <w:r>
        <w:t>WG2</w:t>
      </w:r>
    </w:p>
    <w:p w14:paraId="5E5ABF07" w14:textId="77777777" w:rsidR="00421536" w:rsidRDefault="00421536" w:rsidP="00421536">
      <w:pPr>
        <w:wordWrap w:val="0"/>
        <w:jc w:val="right"/>
        <w:rPr>
          <w:rFonts w:hint="eastAsia"/>
        </w:rPr>
      </w:pPr>
      <w:r>
        <w:rPr>
          <w:rFonts w:hint="eastAsia"/>
        </w:rPr>
        <w:t>制作：産業技術総合研究所</w:t>
      </w:r>
      <w:r w:rsidR="002C1937">
        <w:rPr>
          <w:rFonts w:hint="eastAsia"/>
        </w:rPr>
        <w:t xml:space="preserve">　</w:t>
      </w:r>
      <w:r w:rsidR="008169FE">
        <w:rPr>
          <w:rFonts w:hint="eastAsia"/>
        </w:rPr>
        <w:t>計量標準総合センター</w:t>
      </w:r>
    </w:p>
    <w:p w14:paraId="5A5F6AF3" w14:textId="77777777" w:rsidR="00421536" w:rsidRDefault="008169FE" w:rsidP="00421536">
      <w:pPr>
        <w:jc w:val="right"/>
      </w:pPr>
      <w:r>
        <w:rPr>
          <w:rFonts w:hint="eastAsia"/>
        </w:rPr>
        <w:t>田中秀幸</w:t>
      </w:r>
    </w:p>
    <w:p w14:paraId="1996CC57" w14:textId="77777777" w:rsidR="004717B5" w:rsidRDefault="004717B5" w:rsidP="004717B5">
      <w:pPr>
        <w:jc w:val="right"/>
      </w:pPr>
    </w:p>
    <w:p w14:paraId="4929D3D6" w14:textId="77777777" w:rsidR="00B7523F" w:rsidRDefault="00B7523F">
      <w:pPr>
        <w:ind w:leftChars="270" w:left="567"/>
        <w:jc w:val="center"/>
        <w:rPr>
          <w:rFonts w:ascii="HG丸ｺﾞｼｯｸM-PRO" w:eastAsia="HG丸ｺﾞｼｯｸM-PRO" w:hint="eastAsia"/>
          <w:sz w:val="32"/>
        </w:rPr>
      </w:pPr>
      <w:r>
        <w:rPr>
          <w:rFonts w:ascii="HG丸ｺﾞｼｯｸM-PRO" w:eastAsia="HG丸ｺﾞｼｯｸM-PRO"/>
          <w:noProof/>
          <w:sz w:val="20"/>
        </w:rPr>
        <w:pict w14:anchorId="2B0983D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.1pt;margin-top:28.75pt;width:81pt;height:27pt;z-index:251658240" stroked="f">
            <v:textbox>
              <w:txbxContent>
                <w:p w14:paraId="4C666A93" w14:textId="77777777" w:rsidR="00B7523F" w:rsidRDefault="00B7523F">
                  <w:r>
                    <w:rPr>
                      <w:rFonts w:ascii="HG丸ｺﾞｼｯｸM-PRO" w:eastAsia="HG丸ｺﾞｼｯｸM-PRO" w:hint="eastAsia"/>
                      <w:sz w:val="24"/>
                    </w:rPr>
                    <w:t>入力データ</w:t>
                  </w:r>
                </w:p>
              </w:txbxContent>
            </v:textbox>
          </v:shape>
        </w:pict>
      </w:r>
    </w:p>
    <w:p w14:paraId="64B0955A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/>
          <w:noProof/>
          <w:sz w:val="20"/>
        </w:rPr>
        <w:pict w14:anchorId="2713AECA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left:0;text-align:left;margin-left:16.95pt;margin-top:5.75pt;width:446pt;height:67pt;z-index:251657216">
            <v:textbox>
              <w:txbxContent>
                <w:p w14:paraId="5199C14B" w14:textId="77777777" w:rsidR="00B7523F" w:rsidRDefault="00B7523F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</w:p>
                <w:p w14:paraId="12992879" w14:textId="77777777" w:rsidR="00B7523F" w:rsidRDefault="00B7523F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</w:rPr>
                    <w:t xml:space="preserve">　　１０３．４　　１０４．５　　１０２．７　　１０５．３　　１０１．６</w:t>
                  </w:r>
                </w:p>
                <w:p w14:paraId="18B275B6" w14:textId="77777777" w:rsidR="00B7523F" w:rsidRDefault="00B7523F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</w:p>
                <w:p w14:paraId="115A9319" w14:textId="77777777" w:rsidR="00B7523F" w:rsidRDefault="00B7523F"/>
              </w:txbxContent>
            </v:textbox>
          </v:shape>
        </w:pict>
      </w:r>
    </w:p>
    <w:p w14:paraId="655E8B04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7707F2D0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06FB1804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69D50E11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2D89A05B" w14:textId="77777777" w:rsidR="00287670" w:rsidRDefault="00287670" w:rsidP="00287670">
      <w:pPr>
        <w:ind w:leftChars="270" w:left="567"/>
        <w:rPr>
          <w:rFonts w:ascii="HG丸ｺﾞｼｯｸM-PRO" w:eastAsia="HG丸ｺﾞｼｯｸM-PRO" w:hint="eastAsia"/>
          <w:shadow/>
          <w:sz w:val="24"/>
        </w:rPr>
      </w:pPr>
      <w:r>
        <w:rPr>
          <w:rFonts w:ascii="HG丸ｺﾞｼｯｸM-PRO" w:eastAsia="HG丸ｺﾞｼｯｸM-PRO" w:hint="eastAsia"/>
          <w:shadow/>
          <w:sz w:val="24"/>
        </w:rPr>
        <w:t>― 統計モードに切り替え ―</w:t>
      </w:r>
    </w:p>
    <w:p w14:paraId="13D99868" w14:textId="77777777" w:rsidR="00287670" w:rsidRDefault="0028767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1DB87CFD" w14:textId="77777777" w:rsidR="00287670" w:rsidRDefault="00287670" w:rsidP="0028767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この機種では必要ないですが，他の機種では統計モードに切り替える必要があるものもあります．</w:t>
      </w:r>
    </w:p>
    <w:p w14:paraId="499FBA05" w14:textId="77777777" w:rsidR="00287670" w:rsidRDefault="0028767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0FB02FEE" w14:textId="77777777" w:rsidR="00B7523F" w:rsidRDefault="00B7523F">
      <w:pPr>
        <w:ind w:leftChars="270" w:left="567"/>
        <w:rPr>
          <w:rFonts w:ascii="HG丸ｺﾞｼｯｸM-PRO" w:eastAsia="HG丸ｺﾞｼｯｸM-PRO" w:hint="eastAsia"/>
          <w:b/>
          <w:bCs/>
          <w:shadow/>
          <w:sz w:val="24"/>
        </w:rPr>
      </w:pPr>
      <w:r>
        <w:rPr>
          <w:rFonts w:ascii="HG丸ｺﾞｼｯｸM-PRO" w:eastAsia="HG丸ｺﾞｼｯｸM-PRO" w:hint="eastAsia"/>
          <w:b/>
          <w:bCs/>
          <w:shadow/>
          <w:sz w:val="24"/>
        </w:rPr>
        <w:t>― データの入力 ―</w:t>
      </w:r>
    </w:p>
    <w:p w14:paraId="752B7654" w14:textId="77777777" w:rsidR="00287670" w:rsidRDefault="00287670">
      <w:pPr>
        <w:ind w:leftChars="270" w:left="567"/>
        <w:rPr>
          <w:rFonts w:ascii="HG丸ｺﾞｼｯｸM-PRO" w:eastAsia="HG丸ｺﾞｼｯｸM-PRO" w:hint="eastAsia"/>
          <w:b/>
          <w:bCs/>
          <w:shadow/>
          <w:sz w:val="24"/>
        </w:rPr>
      </w:pPr>
    </w:p>
    <w:p w14:paraId="1F676F8D" w14:textId="77777777" w:rsidR="00B7523F" w:rsidRDefault="00B7523F" w:rsidP="006B7E30">
      <w:pPr>
        <w:tabs>
          <w:tab w:val="left" w:pos="3495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  <w:r w:rsidR="006B7E30">
        <w:rPr>
          <w:rFonts w:ascii="HG丸ｺﾞｼｯｸM-PRO" w:eastAsia="HG丸ｺﾞｼｯｸM-PRO" w:hint="eastAsia"/>
          <w:sz w:val="24"/>
          <w:vertAlign w:val="subscript"/>
        </w:rPr>
        <w:t>C D</w:t>
      </w:r>
    </w:p>
    <w:p w14:paraId="5E2F3196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３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４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6B7E30">
        <w:rPr>
          <w:rFonts w:ascii="HG丸ｺﾞｼｯｸM-PRO" w:eastAsia="HG丸ｺﾞｼｯｸM-PRO" w:hint="eastAsia"/>
          <w:sz w:val="24"/>
          <w:bdr w:val="single" w:sz="4" w:space="0" w:color="auto"/>
        </w:rPr>
        <w:t>DATA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538E3EA1" w14:textId="77777777" w:rsidR="00B7523F" w:rsidRDefault="00B7523F" w:rsidP="006B7E30">
      <w:pPr>
        <w:tabs>
          <w:tab w:val="left" w:pos="3495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  <w:r w:rsidR="006B7E30">
        <w:rPr>
          <w:rFonts w:ascii="HG丸ｺﾞｼｯｸM-PRO" w:eastAsia="HG丸ｺﾞｼｯｸM-PRO" w:hint="eastAsia"/>
          <w:sz w:val="24"/>
          <w:vertAlign w:val="subscript"/>
        </w:rPr>
        <w:t>C D</w:t>
      </w:r>
    </w:p>
    <w:p w14:paraId="130578FD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４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 w:rsidR="006B7E30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DATA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53FF34DC" w14:textId="77777777" w:rsidR="00B7523F" w:rsidRDefault="00B7523F" w:rsidP="006B7E30">
      <w:pPr>
        <w:tabs>
          <w:tab w:val="left" w:pos="3495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  <w:r w:rsidR="006B7E30">
        <w:rPr>
          <w:rFonts w:ascii="HG丸ｺﾞｼｯｸM-PRO" w:eastAsia="HG丸ｺﾞｼｯｸM-PRO" w:hint="eastAsia"/>
          <w:sz w:val="24"/>
          <w:vertAlign w:val="subscript"/>
        </w:rPr>
        <w:t>C D</w:t>
      </w:r>
    </w:p>
    <w:p w14:paraId="009BC98C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２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７</w:t>
      </w:r>
      <w:r>
        <w:rPr>
          <w:rFonts w:ascii="HG丸ｺﾞｼｯｸM-PRO" w:eastAsia="HG丸ｺﾞｼｯｸM-PRO" w:hint="eastAsia"/>
          <w:sz w:val="24"/>
        </w:rPr>
        <w:t xml:space="preserve">　</w:t>
      </w:r>
      <w:r w:rsidR="006B7E30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DATA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738FA95E" w14:textId="77777777" w:rsidR="00B7523F" w:rsidRDefault="00B7523F" w:rsidP="006B7E30">
      <w:pPr>
        <w:tabs>
          <w:tab w:val="left" w:pos="3495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  <w:r w:rsidR="006B7E30">
        <w:rPr>
          <w:rFonts w:ascii="HG丸ｺﾞｼｯｸM-PRO" w:eastAsia="HG丸ｺﾞｼｯｸM-PRO" w:hint="eastAsia"/>
          <w:sz w:val="24"/>
          <w:vertAlign w:val="subscript"/>
        </w:rPr>
        <w:t>C D</w:t>
      </w:r>
    </w:p>
    <w:p w14:paraId="69616D1D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３</w:t>
      </w:r>
      <w:r>
        <w:rPr>
          <w:rFonts w:ascii="HG丸ｺﾞｼｯｸM-PRO" w:eastAsia="HG丸ｺﾞｼｯｸM-PRO" w:hint="eastAsia"/>
          <w:sz w:val="24"/>
        </w:rPr>
        <w:t xml:space="preserve">　</w:t>
      </w:r>
      <w:r w:rsidR="006B7E30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DATA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59A3E18D" w14:textId="77777777" w:rsidR="00B7523F" w:rsidRDefault="00B7523F" w:rsidP="006B7E30">
      <w:pPr>
        <w:tabs>
          <w:tab w:val="left" w:pos="3495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  <w:r w:rsidR="006B7E30">
        <w:rPr>
          <w:rFonts w:ascii="HG丸ｺﾞｼｯｸM-PRO" w:eastAsia="HG丸ｺﾞｼｯｸM-PRO" w:hint="eastAsia"/>
          <w:sz w:val="24"/>
          <w:vertAlign w:val="subscript"/>
        </w:rPr>
        <w:t>C D</w:t>
      </w:r>
    </w:p>
    <w:p w14:paraId="7F10CD43" w14:textId="77777777" w:rsidR="004E533C" w:rsidRDefault="00B7523F" w:rsidP="004E533C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６</w:t>
      </w:r>
      <w:r>
        <w:rPr>
          <w:rFonts w:ascii="HG丸ｺﾞｼｯｸM-PRO" w:eastAsia="HG丸ｺﾞｼｯｸM-PRO" w:hint="eastAsia"/>
          <w:sz w:val="24"/>
        </w:rPr>
        <w:t xml:space="preserve">　</w:t>
      </w:r>
      <w:r w:rsidR="006B7E30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DATA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429F8AE3" w14:textId="77777777" w:rsidR="004E533C" w:rsidRDefault="004E533C" w:rsidP="004E533C">
      <w:pPr>
        <w:ind w:leftChars="270" w:left="567" w:firstLineChars="300" w:firstLine="720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注：機種によっては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DATA </w:t>
      </w:r>
      <w:r>
        <w:rPr>
          <w:rFonts w:ascii="HG丸ｺﾞｼｯｸM-PRO" w:eastAsia="HG丸ｺﾞｼｯｸM-PRO" w:hint="eastAsia"/>
          <w:sz w:val="24"/>
        </w:rPr>
        <w:t>キーではなく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M+ </w:t>
      </w:r>
      <w:r>
        <w:rPr>
          <w:rFonts w:ascii="HG丸ｺﾞｼｯｸM-PRO" w:eastAsia="HG丸ｺﾞｼｯｸM-PRO" w:hint="eastAsia"/>
          <w:sz w:val="24"/>
        </w:rPr>
        <w:t>キーを用いる．</w:t>
      </w:r>
    </w:p>
    <w:p w14:paraId="7D9FF091" w14:textId="77777777" w:rsidR="006B7E30" w:rsidRPr="004E533C" w:rsidRDefault="006B7E3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7BDCDD2A" w14:textId="77777777" w:rsidR="006B7E30" w:rsidRDefault="006B7E30" w:rsidP="006B7E30">
      <w:pPr>
        <w:ind w:leftChars="270" w:left="567"/>
        <w:rPr>
          <w:rFonts w:ascii="HG丸ｺﾞｼｯｸM-PRO" w:eastAsia="HG丸ｺﾞｼｯｸM-PRO" w:hint="eastAsia"/>
          <w:b/>
          <w:bCs/>
          <w:shadow/>
          <w:sz w:val="24"/>
        </w:rPr>
      </w:pPr>
      <w:r>
        <w:rPr>
          <w:rFonts w:ascii="HG丸ｺﾞｼｯｸM-PRO" w:eastAsia="HG丸ｺﾞｼｯｸM-PRO" w:hint="eastAsia"/>
          <w:b/>
          <w:bCs/>
          <w:shadow/>
          <w:sz w:val="24"/>
        </w:rPr>
        <w:t>― データの消去 ―</w:t>
      </w:r>
    </w:p>
    <w:p w14:paraId="631D8313" w14:textId="77777777" w:rsidR="00287670" w:rsidRDefault="00287670" w:rsidP="006B7E30">
      <w:pPr>
        <w:ind w:leftChars="270" w:left="567"/>
        <w:rPr>
          <w:rFonts w:ascii="HG丸ｺﾞｼｯｸM-PRO" w:eastAsia="HG丸ｺﾞｼｯｸM-PRO" w:hint="eastAsia"/>
          <w:b/>
          <w:bCs/>
          <w:shadow/>
          <w:sz w:val="24"/>
        </w:rPr>
      </w:pPr>
    </w:p>
    <w:p w14:paraId="7E3A629D" w14:textId="77777777" w:rsidR="006B7E30" w:rsidRDefault="006B7E3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直前に入力したデータを消す</w:t>
      </w:r>
    </w:p>
    <w:p w14:paraId="20E624C3" w14:textId="77777777" w:rsidR="006B7E30" w:rsidRDefault="006B7E30" w:rsidP="006B7E30">
      <w:pPr>
        <w:ind w:leftChars="270" w:left="567" w:firstLineChars="400" w:firstLine="960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C D</w:t>
      </w:r>
    </w:p>
    <w:p w14:paraId="381D0CE8" w14:textId="77777777" w:rsidR="006B7E30" w:rsidRDefault="006B7E30" w:rsidP="006B7E3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/>
          <w:sz w:val="24"/>
          <w:bdr w:val="single" w:sz="4" w:space="0" w:color="auto"/>
        </w:rPr>
        <w:t>2ndF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DATA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4D84DF5F" w14:textId="77777777" w:rsidR="006B7E30" w:rsidRDefault="006B7E30" w:rsidP="006B7E3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7D7A1719" w14:textId="77777777" w:rsidR="006B7E30" w:rsidRDefault="006B7E30" w:rsidP="006B7E3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すべてのデータを消す</w:t>
      </w:r>
    </w:p>
    <w:p w14:paraId="4FD5273F" w14:textId="77777777" w:rsidR="006B7E30" w:rsidRDefault="006B7E30" w:rsidP="006B7E30">
      <w:pPr>
        <w:ind w:leftChars="270" w:left="567" w:firstLineChars="400" w:firstLine="960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C A</w:t>
      </w:r>
    </w:p>
    <w:p w14:paraId="3F4F7DD2" w14:textId="77777777" w:rsidR="006B7E30" w:rsidRDefault="006B7E30" w:rsidP="006B7E3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/>
          <w:sz w:val="24"/>
          <w:bdr w:val="single" w:sz="4" w:space="0" w:color="auto"/>
        </w:rPr>
        <w:t>2ndF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CL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679AA446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329CFA1B" w14:textId="77777777" w:rsidR="00B7523F" w:rsidRDefault="00B7523F">
      <w:pPr>
        <w:ind w:leftChars="270" w:left="567"/>
        <w:rPr>
          <w:rFonts w:ascii="HG丸ｺﾞｼｯｸM-PRO" w:eastAsia="HG丸ｺﾞｼｯｸM-PRO" w:hint="eastAsia"/>
          <w:shadow/>
          <w:sz w:val="24"/>
        </w:rPr>
      </w:pPr>
      <w:r>
        <w:rPr>
          <w:rFonts w:ascii="HG丸ｺﾞｼｯｸM-PRO" w:eastAsia="HG丸ｺﾞｼｯｸM-PRO" w:hint="eastAsia"/>
          <w:shadow/>
          <w:sz w:val="24"/>
        </w:rPr>
        <w:t>― 計算結果の表示 ―</w:t>
      </w:r>
    </w:p>
    <w:p w14:paraId="4B33AE22" w14:textId="77777777" w:rsidR="00B7523F" w:rsidRDefault="00B7523F">
      <w:pPr>
        <w:pStyle w:val="1"/>
        <w:rPr>
          <w:rFonts w:hint="eastAsia"/>
        </w:rPr>
      </w:pPr>
      <w:r>
        <w:rPr>
          <w:rFonts w:hint="eastAsia"/>
        </w:rPr>
        <w:tab/>
      </w:r>
      <w:r w:rsidR="006B7E30">
        <w:rPr>
          <w:rFonts w:hint="eastAsia"/>
        </w:rPr>
        <w:t xml:space="preserve">             </w:t>
      </w:r>
      <w:r w:rsidR="004E533C">
        <w:rPr>
          <w:rFonts w:hint="eastAsia"/>
        </w:rPr>
        <w:t xml:space="preserve">       </w:t>
      </w:r>
      <w:r w:rsidR="006B7E30">
        <w:rPr>
          <w:rFonts w:hint="eastAsia"/>
        </w:rPr>
        <w:t xml:space="preserve">   </w:t>
      </w:r>
      <w:r w:rsidR="006B7E30" w:rsidRPr="006B7E30">
        <w:rPr>
          <w:position w:val="-6"/>
        </w:rPr>
        <w:object w:dxaOrig="200" w:dyaOrig="240" w14:anchorId="46168A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12pt" o:ole="">
            <v:imagedata r:id="rId6" o:title=""/>
          </v:shape>
          <o:OLEObject Type="Embed" ProgID="Equation.DSMT4" ShapeID="_x0000_i1025" DrawAspect="Content" ObjectID="_1660644213" r:id="rId7"/>
        </w:object>
      </w:r>
    </w:p>
    <w:p w14:paraId="18AC1D67" w14:textId="77777777" w:rsidR="00B7523F" w:rsidRDefault="00B7523F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平均値は，</w:t>
      </w:r>
      <w:r w:rsidR="004E533C">
        <w:rPr>
          <w:rFonts w:ascii="HG丸ｺﾞｼｯｸM-PRO" w:eastAsia="HG丸ｺﾞｼｯｸM-PRO" w:hint="eastAsia"/>
          <w:sz w:val="24"/>
          <w:bdr w:val="single" w:sz="4" w:space="0" w:color="auto"/>
        </w:rPr>
        <w:t>ALPHA</w:t>
      </w:r>
      <w:r>
        <w:rPr>
          <w:rFonts w:ascii="HG丸ｺﾞｼｯｸM-PRO" w:eastAsia="HG丸ｺﾞｼｯｸM-PRO" w:hint="eastAsia"/>
          <w:sz w:val="24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6B7E30">
        <w:rPr>
          <w:rFonts w:ascii="HG丸ｺﾞｼｯｸM-PRO" w:eastAsia="HG丸ｺﾞｼｯｸM-PRO" w:hint="eastAsia"/>
          <w:sz w:val="24"/>
          <w:bdr w:val="single" w:sz="4" w:space="0" w:color="auto"/>
        </w:rPr>
        <w:t>4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キーを押す。</w:t>
      </w:r>
      <w:r>
        <w:rPr>
          <w:rFonts w:ascii="HG丸ｺﾞｼｯｸM-PRO" w:eastAsia="HG丸ｺﾞｼｯｸM-PRO" w:hint="eastAsia"/>
          <w:sz w:val="24"/>
        </w:rPr>
        <w:tab/>
      </w:r>
      <w:r>
        <w:rPr>
          <w:rFonts w:ascii="HG丸ｺﾞｼｯｸM-PRO" w:eastAsia="HG丸ｺﾞｼｯｸM-PRO" w:hint="eastAsia"/>
          <w:b/>
          <w:bCs/>
          <w:sz w:val="24"/>
        </w:rPr>
        <w:t>１０３．５</w:t>
      </w:r>
    </w:p>
    <w:p w14:paraId="1DF0C419" w14:textId="77777777" w:rsidR="00B7523F" w:rsidRDefault="00B7523F" w:rsidP="004E533C">
      <w:pPr>
        <w:tabs>
          <w:tab w:val="left" w:pos="3570"/>
          <w:tab w:val="left" w:pos="5103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  <w:r w:rsidR="006B7E30" w:rsidRPr="006B7E30">
        <w:rPr>
          <w:rFonts w:ascii="HG丸ｺﾞｼｯｸM-PRO" w:eastAsia="HG丸ｺﾞｼｯｸM-PRO"/>
          <w:position w:val="-6"/>
          <w:sz w:val="24"/>
          <w:vertAlign w:val="subscript"/>
        </w:rPr>
        <w:object w:dxaOrig="260" w:dyaOrig="200" w14:anchorId="69BDF398">
          <v:shape id="_x0000_i1026" type="#_x0000_t75" style="width:13.2pt;height:10.2pt" o:ole="">
            <v:imagedata r:id="rId8" o:title=""/>
          </v:shape>
          <o:OLEObject Type="Embed" ProgID="Equation.DSMT4" ShapeID="_x0000_i1026" DrawAspect="Content" ObjectID="_1660644214" r:id="rId9"/>
        </w:object>
      </w:r>
    </w:p>
    <w:p w14:paraId="389FB817" w14:textId="77777777" w:rsidR="00B7523F" w:rsidRDefault="00B7523F">
      <w:pPr>
        <w:tabs>
          <w:tab w:val="left" w:pos="5103"/>
        </w:tabs>
        <w:ind w:leftChars="270" w:left="567" w:rightChars="-68" w:right="-143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実験標準偏差は，</w:t>
      </w:r>
      <w:r w:rsidR="004E533C">
        <w:rPr>
          <w:rFonts w:ascii="HG丸ｺﾞｼｯｸM-PRO" w:eastAsia="HG丸ｺﾞｼｯｸM-PRO" w:hint="eastAsia"/>
          <w:sz w:val="24"/>
          <w:bdr w:val="single" w:sz="4" w:space="0" w:color="auto"/>
        </w:rPr>
        <w:t>ALPHA</w:t>
      </w:r>
      <w:r w:rsidR="006B7E30">
        <w:rPr>
          <w:rFonts w:ascii="HG丸ｺﾞｼｯｸM-PRO" w:eastAsia="HG丸ｺﾞｼｯｸM-PRO" w:hint="eastAsia"/>
          <w:sz w:val="24"/>
        </w:rPr>
        <w:t xml:space="preserve"> </w:t>
      </w:r>
      <w:r w:rsidR="006B7E30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5</w:t>
      </w:r>
      <w:r>
        <w:rPr>
          <w:rFonts w:ascii="HG丸ｺﾞｼｯｸM-PRO" w:eastAsia="HG丸ｺﾞｼｯｸM-PRO" w:hint="eastAsia"/>
          <w:sz w:val="24"/>
        </w:rPr>
        <w:t>キーを押す。</w:t>
      </w:r>
      <w:r>
        <w:rPr>
          <w:rFonts w:ascii="HG丸ｺﾞｼｯｸM-PRO" w:eastAsia="HG丸ｺﾞｼｯｸM-PRO" w:hint="eastAsia"/>
          <w:sz w:val="24"/>
        </w:rPr>
        <w:tab/>
      </w:r>
      <w:r>
        <w:rPr>
          <w:rFonts w:ascii="HG丸ｺﾞｼｯｸM-PRO" w:eastAsia="HG丸ｺﾞｼｯｸM-PRO" w:hint="eastAsia"/>
          <w:b/>
          <w:bCs/>
          <w:sz w:val="24"/>
        </w:rPr>
        <w:t>１．４５７７・・・・</w:t>
      </w:r>
    </w:p>
    <w:p w14:paraId="62662F5B" w14:textId="77777777" w:rsidR="00B7523F" w:rsidRDefault="00B7523F">
      <w:pPr>
        <w:tabs>
          <w:tab w:val="center" w:pos="2268"/>
          <w:tab w:val="left" w:pos="5103"/>
        </w:tabs>
        <w:ind w:leftChars="270" w:left="567"/>
        <w:rPr>
          <w:rFonts w:ascii="HG丸ｺﾞｼｯｸM-PRO" w:eastAsia="HG丸ｺﾞｼｯｸM-PRO" w:hint="eastAsia"/>
          <w:i/>
          <w:iCs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 xml:space="preserve">   </w:t>
      </w:r>
      <w:r w:rsidR="006B7E30">
        <w:rPr>
          <w:rFonts w:ascii="HG丸ｺﾞｼｯｸM-PRO" w:eastAsia="HG丸ｺﾞｼｯｸM-PRO" w:hint="eastAsia"/>
          <w:sz w:val="24"/>
          <w:vertAlign w:val="subscript"/>
        </w:rPr>
        <w:t xml:space="preserve">             </w:t>
      </w:r>
      <w:r w:rsidR="004E533C">
        <w:rPr>
          <w:rFonts w:ascii="HG丸ｺﾞｼｯｸM-PRO" w:eastAsia="HG丸ｺﾞｼｯｸM-PRO" w:hint="eastAsia"/>
          <w:sz w:val="24"/>
          <w:vertAlign w:val="subscript"/>
        </w:rPr>
        <w:t xml:space="preserve">        </w:t>
      </w:r>
      <w:r w:rsidR="006B7E30">
        <w:rPr>
          <w:rFonts w:ascii="HG丸ｺﾞｼｯｸM-PRO" w:eastAsia="HG丸ｺﾞｼｯｸM-PRO" w:hint="eastAsia"/>
          <w:sz w:val="24"/>
          <w:vertAlign w:val="subscript"/>
        </w:rPr>
        <w:t xml:space="preserve">    </w:t>
      </w:r>
      <w:r>
        <w:rPr>
          <w:rFonts w:ascii="HG丸ｺﾞｼｯｸM-PRO" w:eastAsia="HG丸ｺﾞｼｯｸM-PRO" w:hint="eastAsia"/>
          <w:sz w:val="24"/>
          <w:vertAlign w:val="subscript"/>
        </w:rPr>
        <w:t xml:space="preserve"> </w:t>
      </w:r>
      <w:r>
        <w:rPr>
          <w:rFonts w:ascii="HG丸ｺﾞｼｯｸM-PRO" w:eastAsia="HG丸ｺﾞｼｯｸM-PRO" w:hint="eastAsia"/>
          <w:i/>
          <w:iCs/>
          <w:sz w:val="24"/>
          <w:vertAlign w:val="subscript"/>
        </w:rPr>
        <w:t>n</w:t>
      </w:r>
    </w:p>
    <w:p w14:paraId="0533B092" w14:textId="77777777" w:rsidR="00B7523F" w:rsidRPr="006B7E30" w:rsidRDefault="00B7523F" w:rsidP="006B7E30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b/>
          <w:bCs/>
          <w:sz w:val="24"/>
        </w:rPr>
      </w:pPr>
      <w:r>
        <w:rPr>
          <w:rFonts w:ascii="HG丸ｺﾞｼｯｸM-PRO" w:eastAsia="HG丸ｺﾞｼｯｸM-PRO" w:hint="eastAsia"/>
          <w:sz w:val="24"/>
        </w:rPr>
        <w:t>データ数は，</w:t>
      </w:r>
      <w:r w:rsidR="004E533C">
        <w:rPr>
          <w:rFonts w:ascii="HG丸ｺﾞｼｯｸM-PRO" w:eastAsia="HG丸ｺﾞｼｯｸM-PRO" w:hint="eastAsia"/>
          <w:sz w:val="24"/>
          <w:bdr w:val="single" w:sz="4" w:space="0" w:color="auto"/>
        </w:rPr>
        <w:t>ALPHA</w:t>
      </w:r>
      <w:r w:rsidR="006B7E30">
        <w:rPr>
          <w:rFonts w:ascii="HG丸ｺﾞｼｯｸM-PRO" w:eastAsia="HG丸ｺﾞｼｯｸM-PRO" w:hint="eastAsia"/>
          <w:sz w:val="24"/>
        </w:rPr>
        <w:t xml:space="preserve"> </w:t>
      </w:r>
      <w:r w:rsidR="006B7E30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0</w:t>
      </w:r>
      <w:r>
        <w:rPr>
          <w:rFonts w:ascii="HG丸ｺﾞｼｯｸM-PRO" w:eastAsia="HG丸ｺﾞｼｯｸM-PRO" w:hint="eastAsia"/>
          <w:sz w:val="24"/>
        </w:rPr>
        <w:t>キーを押す。</w:t>
      </w:r>
      <w:r>
        <w:rPr>
          <w:rFonts w:ascii="HG丸ｺﾞｼｯｸM-PRO" w:eastAsia="HG丸ｺﾞｼｯｸM-PRO" w:hint="eastAsia"/>
          <w:sz w:val="24"/>
        </w:rPr>
        <w:tab/>
      </w:r>
      <w:r>
        <w:rPr>
          <w:rFonts w:ascii="HG丸ｺﾞｼｯｸM-PRO" w:eastAsia="HG丸ｺﾞｼｯｸM-PRO" w:hint="eastAsia"/>
          <w:b/>
          <w:bCs/>
          <w:sz w:val="24"/>
        </w:rPr>
        <w:t>5</w:t>
      </w:r>
    </w:p>
    <w:sectPr w:rsidR="00B7523F" w:rsidRPr="006B7E30">
      <w:pgSz w:w="11906" w:h="16838" w:code="9"/>
      <w:pgMar w:top="1134" w:right="1134" w:bottom="1134" w:left="1134" w:header="851" w:footer="992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577BF" w14:textId="77777777" w:rsidR="008077BA" w:rsidRDefault="008077BA">
      <w:r>
        <w:separator/>
      </w:r>
    </w:p>
  </w:endnote>
  <w:endnote w:type="continuationSeparator" w:id="0">
    <w:p w14:paraId="39766743" w14:textId="77777777" w:rsidR="008077BA" w:rsidRDefault="0080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55380" w14:textId="77777777" w:rsidR="008077BA" w:rsidRDefault="008077BA">
      <w:r>
        <w:separator/>
      </w:r>
    </w:p>
  </w:footnote>
  <w:footnote w:type="continuationSeparator" w:id="0">
    <w:p w14:paraId="0E430825" w14:textId="77777777" w:rsidR="008077BA" w:rsidRDefault="0080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07FC"/>
    <w:rsid w:val="00287670"/>
    <w:rsid w:val="002C1937"/>
    <w:rsid w:val="00421536"/>
    <w:rsid w:val="004717B5"/>
    <w:rsid w:val="004E533C"/>
    <w:rsid w:val="00554C93"/>
    <w:rsid w:val="00670559"/>
    <w:rsid w:val="006B7E30"/>
    <w:rsid w:val="007738EC"/>
    <w:rsid w:val="007F28AA"/>
    <w:rsid w:val="008077BA"/>
    <w:rsid w:val="008169FE"/>
    <w:rsid w:val="009D150B"/>
    <w:rsid w:val="00A46601"/>
    <w:rsid w:val="00A507FC"/>
    <w:rsid w:val="00B7523F"/>
    <w:rsid w:val="00C31FDA"/>
    <w:rsid w:val="00DE294E"/>
    <w:rsid w:val="00E06FE3"/>
    <w:rsid w:val="00E5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8F8A6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tabs>
        <w:tab w:val="center" w:pos="2268"/>
      </w:tabs>
      <w:ind w:leftChars="270" w:left="567"/>
      <w:outlineLvl w:val="0"/>
    </w:pPr>
    <w:rPr>
      <w:rFonts w:ascii="HG丸ｺﾞｼｯｸM-PRO" w:eastAsia="HG丸ｺﾞｼｯｸM-PRO"/>
      <w:b/>
      <w:bCs/>
      <w:sz w:val="24"/>
      <w:vertAlign w:val="subscript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8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2020-09-03T04:17:00Z</dcterms:created>
  <dcterms:modified xsi:type="dcterms:W3CDTF">2020-09-03T04:17:00Z</dcterms:modified>
</cp:coreProperties>
</file>